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113"/>
        <w:gridCol w:w="1805"/>
        <w:gridCol w:w="1805"/>
        <w:gridCol w:w="1756"/>
        <w:gridCol w:w="1799"/>
        <w:gridCol w:w="1893"/>
        <w:gridCol w:w="1812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статистическому наблюдению</w:t>
            </w:r>
          </w:p>
          <w:p w:rsidR="007659B5" w:rsidRDefault="000434D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обследование сельскохозяйственной деятельности хозяйств населения </w:t>
            </w:r>
          </w:p>
          <w:p w:rsidR="000434D6" w:rsidRPr="007239A0" w:rsidRDefault="007E43A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09.01.2018-2</w:t>
            </w:r>
            <w:r w:rsidRPr="007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04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.2018</w:t>
            </w:r>
          </w:p>
          <w:p w:rsidR="007E43AA" w:rsidRDefault="007E43A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.04.2018-25.04.2018</w:t>
            </w:r>
          </w:p>
          <w:p w:rsidR="007E43AA" w:rsidRDefault="007E43A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01.06.2018-25.06.2018</w:t>
            </w:r>
          </w:p>
          <w:p w:rsidR="007E43AA" w:rsidRDefault="007E43A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01.07.2018-25.07.2018</w:t>
            </w:r>
          </w:p>
          <w:p w:rsidR="007E43AA" w:rsidRDefault="007E43A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01.09.2018-25.09.2018</w:t>
            </w:r>
          </w:p>
          <w:p w:rsidR="007E43AA" w:rsidRDefault="007E43A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01.10.2018-25.10.2018</w:t>
            </w:r>
          </w:p>
          <w:p w:rsidR="007E43AA" w:rsidRDefault="007E43A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01.11.2018-25.11.2018</w:t>
            </w:r>
          </w:p>
          <w:p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7E43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30</w:t>
            </w:r>
            <w:r w:rsidR="005174C3" w:rsidRPr="005174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.01.2018 </w:t>
            </w:r>
            <w:r w:rsidRPr="005174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7239A0" w:rsidRP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380940" w:rsidRP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6</w:t>
            </w:r>
            <w:r w:rsidR="007239A0" w:rsidRP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.11.2018 г.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:rsidTr="00142F17">
        <w:tc>
          <w:tcPr>
            <w:tcW w:w="5525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:rsidTr="00142F17">
        <w:tc>
          <w:tcPr>
            <w:tcW w:w="5525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659B5" w:rsidRDefault="001B47E3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15701131590190019244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C9" w:rsidTr="00142F17">
        <w:tc>
          <w:tcPr>
            <w:tcW w:w="182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FF7BC9" w:rsidTr="00142F17">
        <w:tc>
          <w:tcPr>
            <w:tcW w:w="182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FF7BC9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F7BC9" w:rsidTr="00E0340D">
        <w:tc>
          <w:tcPr>
            <w:tcW w:w="1829" w:type="dxa"/>
          </w:tcPr>
          <w:p w:rsidR="005174C3" w:rsidRPr="007659B5" w:rsidRDefault="005174C3" w:rsidP="006039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По сбор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первичных статистических данных</w:t>
            </w:r>
          </w:p>
        </w:tc>
        <w:tc>
          <w:tcPr>
            <w:tcW w:w="1848" w:type="dxa"/>
          </w:tcPr>
          <w:p w:rsidR="005174C3" w:rsidRDefault="005174C3" w:rsidP="009479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r w:rsidR="009479CF">
              <w:rPr>
                <w:rFonts w:ascii="Arial" w:hAnsi="Arial" w:cs="Arial"/>
                <w:sz w:val="18"/>
                <w:szCs w:val="18"/>
              </w:rPr>
              <w:t xml:space="preserve">опроса домохозяйств, подлежащих обследованию по федеральному статистическому наблюдению за производством сельскохозяйственной продукции в личных подсобных и других индивидуальных хозяйствах граждан. </w:t>
            </w:r>
          </w:p>
          <w:p w:rsidR="006D0541" w:rsidRPr="007659B5" w:rsidRDefault="006D0541" w:rsidP="006D0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Передача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заполненных форм с помощью программных средств на региональный (районный) уровень.</w:t>
            </w:r>
          </w:p>
        </w:tc>
        <w:tc>
          <w:tcPr>
            <w:tcW w:w="1848" w:type="dxa"/>
            <w:vAlign w:val="center"/>
          </w:tcPr>
          <w:p w:rsidR="005174C3" w:rsidRPr="007659B5" w:rsidRDefault="005174C3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848" w:type="dxa"/>
            <w:vAlign w:val="center"/>
          </w:tcPr>
          <w:p w:rsidR="005174C3" w:rsidRPr="008628AD" w:rsidRDefault="005174C3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3068294,28</w:t>
            </w:r>
          </w:p>
        </w:tc>
        <w:tc>
          <w:tcPr>
            <w:tcW w:w="1820" w:type="dxa"/>
          </w:tcPr>
          <w:p w:rsidR="005174C3" w:rsidRPr="007659B5" w:rsidRDefault="005174C3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74C3" w:rsidRPr="007659B5" w:rsidRDefault="005174C3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5174C3" w:rsidRPr="007659B5" w:rsidRDefault="005174C3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4C3" w:rsidRPr="007659B5" w:rsidRDefault="005174C3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BC9" w:rsidRPr="007659B5" w:rsidTr="007239A0">
        <w:tc>
          <w:tcPr>
            <w:tcW w:w="1829" w:type="dxa"/>
          </w:tcPr>
          <w:p w:rsidR="005174C3" w:rsidRPr="0006064D" w:rsidRDefault="005174C3" w:rsidP="006039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64D">
              <w:rPr>
                <w:rFonts w:ascii="Arial" w:hAnsi="Arial" w:cs="Arial"/>
                <w:sz w:val="18"/>
                <w:szCs w:val="18"/>
              </w:rPr>
              <w:lastRenderedPageBreak/>
              <w:t xml:space="preserve">По </w:t>
            </w:r>
            <w:r>
              <w:rPr>
                <w:rFonts w:ascii="Arial" w:hAnsi="Arial" w:cs="Arial"/>
                <w:sz w:val="18"/>
                <w:szCs w:val="18"/>
              </w:rPr>
              <w:t>обработке первичных статистических данных</w:t>
            </w:r>
          </w:p>
        </w:tc>
        <w:tc>
          <w:tcPr>
            <w:tcW w:w="1848" w:type="dxa"/>
          </w:tcPr>
          <w:p w:rsidR="005174C3" w:rsidRDefault="009479CF" w:rsidP="00F01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ввода первичных статистических данных по каждому респонденту из бланков формы</w:t>
            </w:r>
            <w:r w:rsidR="00F01B4D">
              <w:rPr>
                <w:rFonts w:ascii="Arial" w:hAnsi="Arial" w:cs="Arial"/>
                <w:sz w:val="18"/>
                <w:szCs w:val="18"/>
              </w:rPr>
              <w:t xml:space="preserve"> №2 или з</w:t>
            </w:r>
            <w:r w:rsidR="00FF7BC9">
              <w:rPr>
                <w:rFonts w:ascii="Arial" w:hAnsi="Arial" w:cs="Arial"/>
                <w:sz w:val="18"/>
                <w:szCs w:val="18"/>
              </w:rPr>
              <w:t xml:space="preserve">агрузка с карт памяти планшетных компьютеров с использованием программных </w:t>
            </w:r>
            <w:r>
              <w:rPr>
                <w:rFonts w:ascii="Arial" w:hAnsi="Arial" w:cs="Arial"/>
                <w:sz w:val="18"/>
                <w:szCs w:val="18"/>
              </w:rPr>
              <w:t>средств. П</w:t>
            </w:r>
            <w:r w:rsidR="00FF7BC9">
              <w:rPr>
                <w:rFonts w:ascii="Arial" w:hAnsi="Arial" w:cs="Arial"/>
                <w:sz w:val="18"/>
                <w:szCs w:val="18"/>
              </w:rPr>
              <w:t>роведение формально-логического контроля, составление протоколов ошибок, кодировка, корректировка,</w:t>
            </w:r>
            <w:r w:rsidR="005174C3">
              <w:rPr>
                <w:rFonts w:ascii="Arial" w:hAnsi="Arial" w:cs="Arial"/>
                <w:sz w:val="18"/>
                <w:szCs w:val="18"/>
              </w:rPr>
              <w:t xml:space="preserve"> первичных </w:t>
            </w:r>
            <w:r w:rsidR="00FF7BC9">
              <w:rPr>
                <w:rFonts w:ascii="Arial" w:hAnsi="Arial" w:cs="Arial"/>
                <w:sz w:val="18"/>
                <w:szCs w:val="18"/>
              </w:rPr>
              <w:t>статистических данных</w:t>
            </w:r>
            <w:r w:rsidR="005174C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848" w:type="dxa"/>
            <w:vAlign w:val="center"/>
          </w:tcPr>
          <w:p w:rsidR="005174C3" w:rsidRDefault="007239A0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  <w:vAlign w:val="center"/>
          </w:tcPr>
          <w:p w:rsidR="005174C3" w:rsidRPr="00FF7BC9" w:rsidRDefault="005174C3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BC9">
              <w:rPr>
                <w:rFonts w:ascii="Arial" w:hAnsi="Arial" w:cs="Arial"/>
                <w:sz w:val="18"/>
                <w:szCs w:val="18"/>
              </w:rPr>
              <w:t>127671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7BC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20" w:type="dxa"/>
          </w:tcPr>
          <w:p w:rsidR="005174C3" w:rsidRPr="007659B5" w:rsidRDefault="005174C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74C3" w:rsidRPr="007659B5" w:rsidRDefault="005174C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5174C3" w:rsidRPr="007659B5" w:rsidRDefault="005174C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174C3" w:rsidRPr="007659B5" w:rsidRDefault="007239A0" w:rsidP="0072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(личное заявление об отказе проведения обследования)</w:t>
            </w:r>
          </w:p>
        </w:tc>
      </w:tr>
      <w:tr w:rsidR="00FF7BC9" w:rsidRPr="007659B5" w:rsidTr="00142F17">
        <w:tc>
          <w:tcPr>
            <w:tcW w:w="1829" w:type="dxa"/>
          </w:tcPr>
          <w:p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8" w:type="dxa"/>
          </w:tcPr>
          <w:p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48" w:type="dxa"/>
          </w:tcPr>
          <w:p w:rsidR="005174C3" w:rsidRPr="007659B5" w:rsidRDefault="005174C3" w:rsidP="0063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308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8" w:type="dxa"/>
          </w:tcPr>
          <w:p w:rsidR="005174C3" w:rsidRPr="008628AD" w:rsidRDefault="005174C3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3195966,20</w:t>
            </w:r>
          </w:p>
        </w:tc>
        <w:tc>
          <w:tcPr>
            <w:tcW w:w="1820" w:type="dxa"/>
          </w:tcPr>
          <w:p w:rsidR="005174C3" w:rsidRPr="007659B5" w:rsidRDefault="005174C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74C3" w:rsidRPr="007659B5" w:rsidRDefault="005174C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5174C3" w:rsidRPr="007659B5" w:rsidRDefault="005174C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4C3" w:rsidRPr="005B5620" w:rsidRDefault="005B5620" w:rsidP="005B562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620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85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6</cp:revision>
  <cp:lastPrinted>2018-01-29T00:38:00Z</cp:lastPrinted>
  <dcterms:created xsi:type="dcterms:W3CDTF">2018-11-02T07:01:00Z</dcterms:created>
  <dcterms:modified xsi:type="dcterms:W3CDTF">2018-11-02T07:43:00Z</dcterms:modified>
</cp:coreProperties>
</file>